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DED1" w14:textId="61354089" w:rsidR="00A529AD" w:rsidRPr="00B46FC9" w:rsidRDefault="00A529AD" w:rsidP="00A529AD">
      <w:pPr>
        <w:spacing w:after="21"/>
        <w:ind w:right="16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Anexo No 5</w:t>
      </w:r>
      <w:r>
        <w:rPr>
          <w:rFonts w:asciiTheme="minorHAnsi" w:hAnsiTheme="minorHAnsi" w:cstheme="minorHAnsi"/>
          <w:sz w:val="22"/>
          <w:szCs w:val="22"/>
          <w:lang w:val="es-ES_tradnl"/>
        </w:rPr>
        <w:t>. F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ormato de presentación de ofertas</w:t>
      </w:r>
    </w:p>
    <w:p w14:paraId="2F94D896" w14:textId="77777777" w:rsidR="00A529AD" w:rsidRPr="00B46FC9" w:rsidRDefault="00A529AD" w:rsidP="00A529AD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[Indíquese: lugar, fecha]</w:t>
      </w:r>
    </w:p>
    <w:p w14:paraId="7C45B21A" w14:textId="77777777" w:rsidR="00A529AD" w:rsidRPr="00B46FC9" w:rsidRDefault="00A529AD" w:rsidP="00A529AD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CE97D1" w14:textId="4E4F289E" w:rsidR="00A529AD" w:rsidRPr="00B46FC9" w:rsidRDefault="00A529AD" w:rsidP="00A529AD">
      <w:pPr>
        <w:pStyle w:val="Ttulo5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: [</w:t>
      </w:r>
      <w:r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ALIANZA TEJEDORAS DE VIDA</w:t>
      </w:r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]</w:t>
      </w:r>
    </w:p>
    <w:p w14:paraId="48A2F6E1" w14:textId="77777777" w:rsidR="00A529AD" w:rsidRPr="00B46FC9" w:rsidRDefault="00A529AD" w:rsidP="00A529A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EE5FA4B" w14:textId="77777777" w:rsidR="00A529AD" w:rsidRPr="00B46FC9" w:rsidRDefault="00A529AD" w:rsidP="00A529A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Estimado señor/Estimada señora:</w:t>
      </w:r>
    </w:p>
    <w:p w14:paraId="47BFDFF2" w14:textId="77777777" w:rsidR="00A529AD" w:rsidRPr="00B46FC9" w:rsidRDefault="00A529AD" w:rsidP="00A529AD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6FF1272" w14:textId="122FEAC6" w:rsidR="00A529AD" w:rsidRPr="00B46FC9" w:rsidRDefault="00A529AD" w:rsidP="00A529AD">
      <w:pPr>
        <w:pStyle w:val="NormalWeb"/>
        <w:rPr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Los abajo firmantes tenemos el placer de dirigirnos a ustedes </w:t>
      </w:r>
      <w:r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ALIANZA TEJEDORAS DE VIDA</w:t>
      </w:r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para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 ofrecer </w:t>
      </w:r>
      <w:r w:rsidRPr="00B46FC9">
        <w:rPr>
          <w:rFonts w:ascii="Calibri" w:hAnsi="Calibri" w:cs="Calibri"/>
          <w:color w:val="FF0000"/>
          <w:sz w:val="22"/>
          <w:szCs w:val="22"/>
          <w:lang w:val="es-ES_tradnl"/>
        </w:rPr>
        <w:t>&lt;Insertar título de bienes &gt;</w:t>
      </w:r>
      <w:r w:rsidRPr="00B46FC9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conforme a los requisitos que s</w:t>
      </w:r>
      <w:r w:rsidR="00EC1390">
        <w:rPr>
          <w:rFonts w:asciiTheme="minorHAnsi" w:hAnsiTheme="minorHAnsi" w:cstheme="minorHAnsi"/>
          <w:sz w:val="22"/>
          <w:szCs w:val="22"/>
          <w:lang w:val="es-ES_tradnl"/>
        </w:rPr>
        <w:t xml:space="preserve">e establecen en la cotización 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No. </w:t>
      </w:r>
      <w:r w:rsidRPr="00B46FC9">
        <w:rPr>
          <w:rFonts w:ascii="Calibri" w:hAnsi="Calibri" w:cs="Calibri"/>
          <w:color w:val="FF0000"/>
          <w:sz w:val="22"/>
          <w:szCs w:val="22"/>
          <w:lang w:val="es-ES_tradnl"/>
        </w:rPr>
        <w:t>&lt;Insertar número de referencia de la IAL&gt;</w:t>
      </w:r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, 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de igual manera, remitimos nuestra propuesta, que incluye la Oferta Técnica y financiera.</w:t>
      </w:r>
    </w:p>
    <w:p w14:paraId="2273567D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Por la presente declaramos que:</w:t>
      </w:r>
    </w:p>
    <w:p w14:paraId="3DC9C04B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FE2D0A3" w14:textId="77777777" w:rsidR="00A529AD" w:rsidRPr="00B46FC9" w:rsidRDefault="00A529AD" w:rsidP="00A529AD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FC9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3B6B03C9" w14:textId="77777777" w:rsidR="00A529AD" w:rsidRPr="00B46FC9" w:rsidRDefault="00A529AD" w:rsidP="00A529AD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6FC9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137D188E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123AD98" w14:textId="5C6CA022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Confirmamos que hemos leído y entendido, y por consiguiente aceptamos plenamente las Instrucciones para los </w:t>
      </w:r>
      <w:r w:rsidR="00EC1390">
        <w:rPr>
          <w:rFonts w:asciiTheme="minorHAnsi" w:hAnsiTheme="minorHAnsi" w:cstheme="minorHAnsi"/>
          <w:sz w:val="22"/>
          <w:szCs w:val="22"/>
          <w:lang w:val="es-ES_tradnl"/>
        </w:rPr>
        <w:t>oferent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es y los Términos y condiciones generales para contratos de suministro, que describe los deberes y responsabilidades que se </w:t>
      </w:r>
      <w:r w:rsidR="00653FBE">
        <w:rPr>
          <w:rFonts w:asciiTheme="minorHAnsi" w:hAnsiTheme="minorHAnsi" w:cstheme="minorHAnsi"/>
          <w:sz w:val="22"/>
          <w:szCs w:val="22"/>
          <w:lang w:val="es-ES_tradnl"/>
        </w:rPr>
        <w:t>requieren de nosotros en esta invitación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0C767EE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CEAC26B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Así mismo, manifestamos nuestro compromiso de respetar la presente Oferta durante </w:t>
      </w:r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&lt;indicar el periodo de validez&gt;.</w:t>
      </w:r>
    </w:p>
    <w:p w14:paraId="65315C1C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1A784D3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indicada.</w:t>
      </w:r>
    </w:p>
    <w:p w14:paraId="029F66A7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831B989" w14:textId="43287700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Estamos plenamente conscientes y reconocemos que </w:t>
      </w:r>
      <w:r w:rsidR="00653FBE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ALIANZA TEJEDORAS DE VIDA</w:t>
      </w:r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 w:rsidR="00653FBE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ALIANZA TEJEDORAS DE VIDA</w:t>
      </w:r>
      <w:bookmarkStart w:id="0" w:name="_GoBack"/>
      <w:bookmarkEnd w:id="0"/>
      <w:r w:rsidRPr="00B46FC9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 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14:paraId="66A77E55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2A67140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6536D16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98C8762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Nombre: </w:t>
      </w:r>
    </w:p>
    <w:p w14:paraId="2F32A2C1" w14:textId="77777777" w:rsidR="00A529AD" w:rsidRPr="00B46FC9" w:rsidRDefault="00A529AD" w:rsidP="00A529A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 xml:space="preserve">Cargo:  </w:t>
      </w:r>
      <w:r w:rsidRPr="00B46FC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</w:t>
      </w:r>
    </w:p>
    <w:p w14:paraId="449A8C05" w14:textId="77777777" w:rsidR="00A529AD" w:rsidRPr="00B46FC9" w:rsidRDefault="00A529AD" w:rsidP="00A529AD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B46FC9">
        <w:rPr>
          <w:rFonts w:asciiTheme="minorHAnsi" w:hAnsiTheme="minorHAnsi" w:cstheme="minorHAnsi"/>
          <w:sz w:val="22"/>
          <w:szCs w:val="22"/>
          <w:lang w:val="es-ES_tradnl"/>
        </w:rPr>
        <w:t>Firma:</w:t>
      </w:r>
    </w:p>
    <w:p w14:paraId="3E1D4067" w14:textId="77777777" w:rsidR="00295D40" w:rsidRPr="00A529AD" w:rsidRDefault="00295D40" w:rsidP="00A529AD"/>
    <w:sectPr w:rsidR="00295D40" w:rsidRPr="00A529AD" w:rsidSect="007317B3">
      <w:headerReference w:type="default" r:id="rId8"/>
      <w:footerReference w:type="default" r:id="rId9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1E83" w14:textId="77777777" w:rsidR="0030028A" w:rsidRDefault="0030028A" w:rsidP="00BF1F1D">
      <w:r>
        <w:separator/>
      </w:r>
    </w:p>
  </w:endnote>
  <w:endnote w:type="continuationSeparator" w:id="0">
    <w:p w14:paraId="2868EE12" w14:textId="77777777" w:rsidR="0030028A" w:rsidRDefault="0030028A" w:rsidP="00B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in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F69E" w14:textId="3D81F47C" w:rsidR="00710B89" w:rsidRDefault="00AD2760" w:rsidP="00F11CC2">
    <w:pPr>
      <w:pStyle w:val="Piedepgina"/>
      <w:tabs>
        <w:tab w:val="clear" w:pos="4419"/>
      </w:tabs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5CFBC77F" wp14:editId="24AE1C41">
          <wp:simplePos x="0" y="0"/>
          <wp:positionH relativeFrom="page">
            <wp:posOffset>2499995</wp:posOffset>
          </wp:positionH>
          <wp:positionV relativeFrom="paragraph">
            <wp:posOffset>-165100</wp:posOffset>
          </wp:positionV>
          <wp:extent cx="1258570" cy="456565"/>
          <wp:effectExtent l="0" t="0" r="0" b="63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ondo para la paz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C73430D" wp14:editId="248D2B3C">
          <wp:simplePos x="0" y="0"/>
          <wp:positionH relativeFrom="margin">
            <wp:posOffset>2722245</wp:posOffset>
          </wp:positionH>
          <wp:positionV relativeFrom="paragraph">
            <wp:posOffset>-282575</wp:posOffset>
          </wp:positionV>
          <wp:extent cx="1781175" cy="69088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 logo_icco-cooperacion 50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D292297" wp14:editId="647CAB0C">
          <wp:simplePos x="0" y="0"/>
          <wp:positionH relativeFrom="margin">
            <wp:posOffset>4510405</wp:posOffset>
          </wp:positionH>
          <wp:positionV relativeFrom="paragraph">
            <wp:posOffset>-167005</wp:posOffset>
          </wp:positionV>
          <wp:extent cx="581660" cy="614680"/>
          <wp:effectExtent l="0" t="0" r="889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ejedor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14622C1D" wp14:editId="1313122C">
          <wp:simplePos x="0" y="0"/>
          <wp:positionH relativeFrom="margin">
            <wp:posOffset>285750</wp:posOffset>
          </wp:positionH>
          <wp:positionV relativeFrom="paragraph">
            <wp:posOffset>-212725</wp:posOffset>
          </wp:positionV>
          <wp:extent cx="688340" cy="569595"/>
          <wp:effectExtent l="0" t="0" r="0" b="190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 europe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C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5949D" w14:textId="77777777" w:rsidR="0030028A" w:rsidRDefault="0030028A" w:rsidP="00BF1F1D">
      <w:r>
        <w:separator/>
      </w:r>
    </w:p>
  </w:footnote>
  <w:footnote w:type="continuationSeparator" w:id="0">
    <w:p w14:paraId="43C45815" w14:textId="77777777" w:rsidR="0030028A" w:rsidRDefault="0030028A" w:rsidP="00BF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3095" w14:textId="6343FBC9" w:rsidR="00546495" w:rsidRDefault="0054649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21F2F5A" wp14:editId="545EB5D6">
          <wp:simplePos x="0" y="0"/>
          <wp:positionH relativeFrom="column">
            <wp:posOffset>4562475</wp:posOffset>
          </wp:positionH>
          <wp:positionV relativeFrom="paragraph">
            <wp:posOffset>-1162685</wp:posOffset>
          </wp:positionV>
          <wp:extent cx="2718209" cy="3515096"/>
          <wp:effectExtent l="0" t="0" r="635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209" cy="351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9C7"/>
    <w:multiLevelType w:val="hybridMultilevel"/>
    <w:tmpl w:val="53127278"/>
    <w:lvl w:ilvl="0" w:tplc="6E345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4D1D"/>
    <w:multiLevelType w:val="hybridMultilevel"/>
    <w:tmpl w:val="FE940886"/>
    <w:lvl w:ilvl="0" w:tplc="3E06D8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D42"/>
    <w:multiLevelType w:val="hybridMultilevel"/>
    <w:tmpl w:val="01A4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43A17"/>
    <w:multiLevelType w:val="hybridMultilevel"/>
    <w:tmpl w:val="3D5C4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6442"/>
    <w:multiLevelType w:val="hybridMultilevel"/>
    <w:tmpl w:val="0DD03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F0FEE"/>
    <w:multiLevelType w:val="hybridMultilevel"/>
    <w:tmpl w:val="7C842FE6"/>
    <w:lvl w:ilvl="0" w:tplc="68EC92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2115"/>
    <w:multiLevelType w:val="hybridMultilevel"/>
    <w:tmpl w:val="9642DDF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62F"/>
    <w:multiLevelType w:val="hybridMultilevel"/>
    <w:tmpl w:val="EC2AA9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72B95"/>
    <w:multiLevelType w:val="hybridMultilevel"/>
    <w:tmpl w:val="492481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6948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E22C0"/>
    <w:multiLevelType w:val="hybridMultilevel"/>
    <w:tmpl w:val="C7D48CF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46753"/>
    <w:multiLevelType w:val="hybridMultilevel"/>
    <w:tmpl w:val="30E4F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75E94"/>
    <w:multiLevelType w:val="hybridMultilevel"/>
    <w:tmpl w:val="50CAC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D2302"/>
    <w:multiLevelType w:val="hybridMultilevel"/>
    <w:tmpl w:val="5BD679A4"/>
    <w:lvl w:ilvl="0" w:tplc="68EC92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3153C"/>
    <w:multiLevelType w:val="hybridMultilevel"/>
    <w:tmpl w:val="CB84FE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GyMDI0Mza2MLBU0lEKTi0uzszPAykwqQUA2f4kEiwAAAA="/>
  </w:docVars>
  <w:rsids>
    <w:rsidRoot w:val="00BF1F1D"/>
    <w:rsid w:val="000066E4"/>
    <w:rsid w:val="00013FF4"/>
    <w:rsid w:val="00024A83"/>
    <w:rsid w:val="0005624F"/>
    <w:rsid w:val="00060211"/>
    <w:rsid w:val="00063476"/>
    <w:rsid w:val="000659FA"/>
    <w:rsid w:val="000745F3"/>
    <w:rsid w:val="00087AB8"/>
    <w:rsid w:val="000A388B"/>
    <w:rsid w:val="000A5272"/>
    <w:rsid w:val="000B0FDE"/>
    <w:rsid w:val="001562C9"/>
    <w:rsid w:val="001B1F61"/>
    <w:rsid w:val="001C02B5"/>
    <w:rsid w:val="001E27E0"/>
    <w:rsid w:val="001E3E32"/>
    <w:rsid w:val="001F4B40"/>
    <w:rsid w:val="002358CB"/>
    <w:rsid w:val="00242ED9"/>
    <w:rsid w:val="00261D43"/>
    <w:rsid w:val="00271975"/>
    <w:rsid w:val="00295D40"/>
    <w:rsid w:val="0030028A"/>
    <w:rsid w:val="00326E60"/>
    <w:rsid w:val="003E42D6"/>
    <w:rsid w:val="003E7A32"/>
    <w:rsid w:val="00416851"/>
    <w:rsid w:val="00480BE9"/>
    <w:rsid w:val="0049166E"/>
    <w:rsid w:val="00495D97"/>
    <w:rsid w:val="004A5227"/>
    <w:rsid w:val="004B24EA"/>
    <w:rsid w:val="004E2177"/>
    <w:rsid w:val="00516B37"/>
    <w:rsid w:val="00523F6D"/>
    <w:rsid w:val="00546495"/>
    <w:rsid w:val="005E0242"/>
    <w:rsid w:val="00627247"/>
    <w:rsid w:val="006467E6"/>
    <w:rsid w:val="00653FBE"/>
    <w:rsid w:val="006C2D7C"/>
    <w:rsid w:val="006E5273"/>
    <w:rsid w:val="00710B89"/>
    <w:rsid w:val="007317B3"/>
    <w:rsid w:val="0076157B"/>
    <w:rsid w:val="0077217A"/>
    <w:rsid w:val="007970C1"/>
    <w:rsid w:val="007F6D36"/>
    <w:rsid w:val="00854906"/>
    <w:rsid w:val="0086757D"/>
    <w:rsid w:val="008C6025"/>
    <w:rsid w:val="008D1022"/>
    <w:rsid w:val="008E0448"/>
    <w:rsid w:val="009036A4"/>
    <w:rsid w:val="0091256D"/>
    <w:rsid w:val="00932FCD"/>
    <w:rsid w:val="00940791"/>
    <w:rsid w:val="009A64C4"/>
    <w:rsid w:val="009D28EE"/>
    <w:rsid w:val="009F0BEA"/>
    <w:rsid w:val="009F3915"/>
    <w:rsid w:val="00A1137A"/>
    <w:rsid w:val="00A22A2B"/>
    <w:rsid w:val="00A529AD"/>
    <w:rsid w:val="00A53CE8"/>
    <w:rsid w:val="00A62917"/>
    <w:rsid w:val="00A81433"/>
    <w:rsid w:val="00AD2760"/>
    <w:rsid w:val="00AD5384"/>
    <w:rsid w:val="00AF5152"/>
    <w:rsid w:val="00B044EA"/>
    <w:rsid w:val="00B17E97"/>
    <w:rsid w:val="00B51BD3"/>
    <w:rsid w:val="00BB5561"/>
    <w:rsid w:val="00BD3AFB"/>
    <w:rsid w:val="00BF1F1D"/>
    <w:rsid w:val="00C17F23"/>
    <w:rsid w:val="00C242B3"/>
    <w:rsid w:val="00C468B5"/>
    <w:rsid w:val="00C55474"/>
    <w:rsid w:val="00C86D91"/>
    <w:rsid w:val="00CE5A55"/>
    <w:rsid w:val="00CF342E"/>
    <w:rsid w:val="00D156F4"/>
    <w:rsid w:val="00D26F2E"/>
    <w:rsid w:val="00D40BF5"/>
    <w:rsid w:val="00D4598C"/>
    <w:rsid w:val="00D5240F"/>
    <w:rsid w:val="00D55C8B"/>
    <w:rsid w:val="00D5783D"/>
    <w:rsid w:val="00D825EF"/>
    <w:rsid w:val="00D860E7"/>
    <w:rsid w:val="00DA1809"/>
    <w:rsid w:val="00DC10C1"/>
    <w:rsid w:val="00DD70CD"/>
    <w:rsid w:val="00DE383A"/>
    <w:rsid w:val="00DE7DDD"/>
    <w:rsid w:val="00E8650E"/>
    <w:rsid w:val="00EC1390"/>
    <w:rsid w:val="00EC35EB"/>
    <w:rsid w:val="00EC7A70"/>
    <w:rsid w:val="00F02FDE"/>
    <w:rsid w:val="00F11CC2"/>
    <w:rsid w:val="00F267D8"/>
    <w:rsid w:val="00F51880"/>
    <w:rsid w:val="00F61CC8"/>
    <w:rsid w:val="00F74712"/>
    <w:rsid w:val="00F768D3"/>
    <w:rsid w:val="00FA012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845FF"/>
  <w15:chartTrackingRefBased/>
  <w15:docId w15:val="{50752BF8-8158-45E7-9A45-E5AB2378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2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1F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1F1D"/>
  </w:style>
  <w:style w:type="paragraph" w:styleId="Piedepgina">
    <w:name w:val="footer"/>
    <w:basedOn w:val="Normal"/>
    <w:link w:val="PiedepginaCar"/>
    <w:uiPriority w:val="99"/>
    <w:unhideWhenUsed/>
    <w:rsid w:val="00BF1F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F1D"/>
  </w:style>
  <w:style w:type="paragraph" w:styleId="Textodeglobo">
    <w:name w:val="Balloon Text"/>
    <w:basedOn w:val="Normal"/>
    <w:link w:val="TextodegloboCar"/>
    <w:uiPriority w:val="99"/>
    <w:semiHidden/>
    <w:unhideWhenUsed/>
    <w:rsid w:val="00710B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B89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54906"/>
    <w:pPr>
      <w:ind w:left="720"/>
      <w:contextualSpacing/>
    </w:pPr>
    <w:rPr>
      <w:lang w:val="es-ES_tradnl"/>
    </w:rPr>
  </w:style>
  <w:style w:type="character" w:customStyle="1" w:styleId="hps">
    <w:name w:val="hps"/>
    <w:basedOn w:val="Fuentedeprrafopredeter"/>
    <w:rsid w:val="00AD5384"/>
  </w:style>
  <w:style w:type="paragraph" w:customStyle="1" w:styleId="Pa1">
    <w:name w:val="Pa1"/>
    <w:basedOn w:val="Normal"/>
    <w:next w:val="Normal"/>
    <w:uiPriority w:val="99"/>
    <w:rsid w:val="00D860E7"/>
    <w:pPr>
      <w:autoSpaceDE w:val="0"/>
      <w:autoSpaceDN w:val="0"/>
      <w:adjustRightInd w:val="0"/>
      <w:spacing w:line="241" w:lineRule="atLeast"/>
    </w:pPr>
    <w:rPr>
      <w:rFonts w:ascii="Fontin" w:hAnsi="Fontin"/>
    </w:rPr>
  </w:style>
  <w:style w:type="character" w:customStyle="1" w:styleId="A8">
    <w:name w:val="A8"/>
    <w:uiPriority w:val="99"/>
    <w:rsid w:val="00D860E7"/>
    <w:rPr>
      <w:rFonts w:cs="Fontin"/>
      <w:color w:val="000000"/>
      <w:sz w:val="23"/>
      <w:szCs w:val="23"/>
    </w:rPr>
  </w:style>
  <w:style w:type="character" w:customStyle="1" w:styleId="A10">
    <w:name w:val="A10"/>
    <w:uiPriority w:val="99"/>
    <w:rsid w:val="00A62917"/>
    <w:rPr>
      <w:rFonts w:cs="Fontin"/>
      <w:color w:val="000000"/>
      <w:sz w:val="28"/>
      <w:szCs w:val="28"/>
    </w:rPr>
  </w:style>
  <w:style w:type="table" w:styleId="Tablaconcuadrcula">
    <w:name w:val="Table Grid"/>
    <w:basedOn w:val="Tablanormal"/>
    <w:uiPriority w:val="39"/>
    <w:rsid w:val="0041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5C8B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A529A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A529AD"/>
    <w:pPr>
      <w:spacing w:before="100" w:beforeAutospacing="1" w:after="100" w:afterAutospacing="1"/>
    </w:p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A529A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96B3-2649-445E-BA9A-C1355843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icco Colombia</dc:creator>
  <cp:keywords/>
  <dc:description/>
  <cp:lastModifiedBy>Usuario</cp:lastModifiedBy>
  <cp:revision>2</cp:revision>
  <cp:lastPrinted>2020-11-25T01:49:00Z</cp:lastPrinted>
  <dcterms:created xsi:type="dcterms:W3CDTF">2020-12-03T18:27:00Z</dcterms:created>
  <dcterms:modified xsi:type="dcterms:W3CDTF">2020-12-03T18:27:00Z</dcterms:modified>
</cp:coreProperties>
</file>